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345293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897752">
        <w:rPr>
          <w:rFonts w:ascii="Times New Roman" w:hAnsi="Times New Roman" w:cs="Times New Roman"/>
          <w:sz w:val="26"/>
          <w:szCs w:val="26"/>
        </w:rPr>
        <w:t>4</w:t>
      </w:r>
      <w:r w:rsidR="00FB78AB">
        <w:rPr>
          <w:rFonts w:ascii="Times New Roman" w:hAnsi="Times New Roman" w:cs="Times New Roman"/>
          <w:sz w:val="26"/>
          <w:szCs w:val="26"/>
        </w:rPr>
        <w:t xml:space="preserve"> квартал 2015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3"/>
        <w:gridCol w:w="951"/>
        <w:gridCol w:w="1103"/>
        <w:gridCol w:w="1094"/>
        <w:gridCol w:w="1183"/>
        <w:gridCol w:w="567"/>
        <w:gridCol w:w="1477"/>
        <w:gridCol w:w="1005"/>
        <w:gridCol w:w="1060"/>
        <w:gridCol w:w="770"/>
        <w:gridCol w:w="1214"/>
        <w:gridCol w:w="1337"/>
        <w:gridCol w:w="1239"/>
        <w:gridCol w:w="656"/>
      </w:tblGrid>
      <w:tr w:rsidR="00E504AB" w:rsidRPr="00A30BB8" w:rsidTr="00EB547B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EB547B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B547B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EB547B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5558D1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97752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C33163" w:rsidRDefault="0089775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52" w:rsidRDefault="00897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C33163" w:rsidRDefault="0089775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C33163" w:rsidRDefault="0089775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C33163" w:rsidRDefault="0089775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875142" w:rsidRDefault="00897752" w:rsidP="00C22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C33163" w:rsidRDefault="0089775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52" w:rsidRDefault="00897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размещение рекламно-информационных материалов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5558D1" w:rsidRDefault="0085475C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5558D1" w:rsidRDefault="0085475C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2" w:rsidRPr="005558D1" w:rsidRDefault="0085475C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52" w:rsidRDefault="00897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52" w:rsidRDefault="00897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"Удачный экспресс"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52" w:rsidRDefault="00897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110 от 01.10.2015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752" w:rsidRPr="00C33163" w:rsidRDefault="00897752" w:rsidP="00C2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52B6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Pr="003D17AD" w:rsidRDefault="00A13ACF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B6" w:rsidRDefault="00E452B6" w:rsidP="00E4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Pr="00E452B6" w:rsidRDefault="00E452B6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</w:rPr>
              <w:t>1 289 665, 66 руб. с НДС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Pr="00C33163" w:rsidRDefault="00E452B6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Pr="00C33163" w:rsidRDefault="00E452B6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Pr="00875142" w:rsidRDefault="00E452B6" w:rsidP="00E45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Pr="00C33163" w:rsidRDefault="00E452B6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B6" w:rsidRDefault="00E452B6" w:rsidP="00E4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ремонту линейного оборудования электропоездов переменного тока серии ЭД9М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Default="0085475C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53484,68</w:t>
            </w:r>
          </w:p>
          <w:p w:rsidR="0085475C" w:rsidRPr="005558D1" w:rsidRDefault="0085475C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236539,26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Pr="005558D1" w:rsidRDefault="0085475C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B6" w:rsidRDefault="0085475C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5475C" w:rsidRPr="005558D1" w:rsidRDefault="0085475C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B6" w:rsidRDefault="00E452B6" w:rsidP="00E4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1 289 665, 66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B6" w:rsidRDefault="00E452B6" w:rsidP="00E4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 "Красноярский </w:t>
            </w:r>
            <w:proofErr w:type="spellStart"/>
            <w:r>
              <w:rPr>
                <w:sz w:val="16"/>
                <w:szCs w:val="16"/>
              </w:rPr>
              <w:t>электровагоноремонтный</w:t>
            </w:r>
            <w:proofErr w:type="spellEnd"/>
            <w:r>
              <w:rPr>
                <w:sz w:val="16"/>
                <w:szCs w:val="16"/>
              </w:rPr>
              <w:t xml:space="preserve"> завод"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B6" w:rsidRDefault="00E452B6" w:rsidP="00E452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111 от 01.10.2015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2B6" w:rsidRPr="00E452B6" w:rsidRDefault="00E452B6" w:rsidP="00E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организации банкета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84 198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84 198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"Инвестиционная компания Европа"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15/124-П  от 07.10.2015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08.10.2015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развлекательной программы с официально-торжественным блоком и музыкальным сопровождением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28 736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28 736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Саламатов</w:t>
            </w:r>
            <w:proofErr w:type="spellEnd"/>
            <w:r>
              <w:rPr>
                <w:sz w:val="16"/>
                <w:szCs w:val="16"/>
              </w:rPr>
              <w:t xml:space="preserve"> Евгений Владимирович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100 от 08.10.2015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образовательных услуг по программе повышения квалификации "Организация работы руководителей линейных предприятий пригородных пассажирских компаний в современных условиях"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45 000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124135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ВПО "Московский государственный университет путей сообщения"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2015-кв-853 от 12.10.2015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централизованной охране объекта в г. Абакане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28 800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"Частная охранная организация "Страж 2"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258П/15 от 15.10.2015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узлов и деталей средств копирования и оперативного размножения документов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5800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6063,90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1810,50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5050</w:t>
            </w:r>
          </w:p>
          <w:p w:rsidR="0085475C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85475C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5475C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330 090,3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Техномакс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118 от 15.10.2015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изготовлению информационных стендов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267 734, 60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ед.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267 734, 60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Мак Богдан Борисович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57 от 26.10.2015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124135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1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F322E" w:rsidRPr="00C33163" w:rsidTr="008A39C6">
        <w:trPr>
          <w:trHeight w:val="557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124135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1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124135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пролонгация договора до 30.06.2016г., увеличение цены договора на 25 804 800 руб. с НДС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2 150 400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51 609 600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ГП КК "Центр транспортной логистики"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 № 2 к договору аренды электропоездов № 162 от 17.12.2014 от 09.11.2015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объема оказываемых услуг, увеличение цены договора на 15 000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93 000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"Орион </w:t>
            </w:r>
            <w:proofErr w:type="spellStart"/>
            <w:r>
              <w:rPr>
                <w:sz w:val="16"/>
                <w:szCs w:val="16"/>
              </w:rPr>
              <w:t>телеком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 № 1 к договору № 7252 от 29.01.2015г. От 11.11.2015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передачи данных через интернет по каналам GSM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24135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295 092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"</w:t>
            </w:r>
            <w:proofErr w:type="spellStart"/>
            <w:r>
              <w:rPr>
                <w:sz w:val="16"/>
                <w:szCs w:val="16"/>
              </w:rPr>
              <w:t>Вымпел-Коммуникации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178247584 от 16.11.2015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нефтепродуктов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B27DE8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B27DE8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Литр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B27DE8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409 200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"Глостер"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163/15 от 26.11.2015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образовательных услуг по повышению квалификации по программе "Менеджмент безопасности движения в организациях холдинга "РЖД"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B27DE8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B27DE8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B27DE8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28 600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ВПО "Иркутский государственный университет путей сообщения"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132/247-15в от 01.12.2015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размещение информационных материалов в журнале "Успешный край"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07C18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85475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107C18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"Макси"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15/12 от 08.12.2015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Pr="003D17AD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  <w:r>
              <w:rPr>
                <w:sz w:val="16"/>
                <w:szCs w:val="16"/>
              </w:rPr>
              <w:t>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 w:rsidRPr="003D17AD">
              <w:rPr>
                <w:sz w:val="16"/>
                <w:szCs w:val="16"/>
              </w:rPr>
              <w:t>поставка полиграфической продукции (книги расписания движения поездов)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Default="004C494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143,38</w:t>
            </w:r>
          </w:p>
          <w:p w:rsidR="004C494C" w:rsidRPr="005558D1" w:rsidRDefault="004C494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4C494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Default="004C494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:rsidR="004C494C" w:rsidRPr="005558D1" w:rsidRDefault="004C494C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 w:rsidRPr="003D17AD">
              <w:rPr>
                <w:sz w:val="16"/>
                <w:szCs w:val="16"/>
              </w:rPr>
              <w:t>6678,38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 w:rsidRPr="003D17AD">
              <w:rPr>
                <w:sz w:val="16"/>
                <w:szCs w:val="16"/>
              </w:rPr>
              <w:t>ОАО "РЖД" Красноярская железная дорога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Pr="008A39C6" w:rsidRDefault="000F322E" w:rsidP="000F322E">
            <w:pPr>
              <w:jc w:val="center"/>
              <w:rPr>
                <w:sz w:val="16"/>
                <w:szCs w:val="16"/>
                <w:lang w:val="en-US"/>
              </w:rPr>
            </w:pPr>
            <w:r w:rsidRPr="003D17AD">
              <w:rPr>
                <w:sz w:val="16"/>
                <w:szCs w:val="16"/>
              </w:rPr>
              <w:t>договор № 1718860 9200026524 от 08.12.2015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изготовлению печатной продукции (календари)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Default="00F62516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  <w:p w:rsidR="00F62516" w:rsidRPr="005558D1" w:rsidRDefault="00F62516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F62516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Default="00F62516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F62516" w:rsidRPr="005558D1" w:rsidRDefault="00F62516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61 600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Мак Богдан Борисович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135 от 09.12.2015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322E" w:rsidRPr="00C33163" w:rsidTr="005558D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3D17AD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875142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C33163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шлагбаума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A37B9D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A37B9D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E" w:rsidRPr="005558D1" w:rsidRDefault="00A37B9D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44 700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КрасГейтСтрой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2E" w:rsidRDefault="000F322E" w:rsidP="000F32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1112 от 11.12.2015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22E" w:rsidRPr="000F322E" w:rsidRDefault="000F322E" w:rsidP="000F3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C4E8A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D96EEC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875142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страхования ОСАГО Пежо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8003,06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8003,06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САО "Надежда"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154222844 от 14.12.2015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8A" w:rsidRPr="000F322E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C4E8A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D96EEC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875142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страхования КАСКО Пежо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69514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69 514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САО "Надежда"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152632845 от 14.12.2015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8A" w:rsidRPr="000F322E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C4E8A" w:rsidRPr="00F62516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D96EEC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F0D03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F0D03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491 592 руб. с НДС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AF0D03" w:rsidRDefault="00AF0D03" w:rsidP="00AC3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оргтехники МФУ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F62516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F62516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F62516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491 592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"АЗИМУТ НТ"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138 от 16.12.2015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8A" w:rsidRPr="00F62516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E8A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D96EEC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F62516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связи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A37B9D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"Мегафон"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23968437 от 16.12.2015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8A" w:rsidRPr="000F322E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C4E8A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D96EEC" w:rsidRDefault="00106FC5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875142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доработке программного обеспечения АСУПП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BD6C40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139 500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BD6C40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BD6C40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139 500 руб. с НДФЛ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Шуманов</w:t>
            </w:r>
            <w:proofErr w:type="spellEnd"/>
            <w:r>
              <w:rPr>
                <w:sz w:val="16"/>
                <w:szCs w:val="16"/>
              </w:rPr>
              <w:t xml:space="preserve"> А.И.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140 от 17.12.2015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8A" w:rsidRPr="000F322E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C4E8A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D96EEC" w:rsidRDefault="00106FC5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875142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поставка коммутационного оборудования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5D6238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5D6238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5D6238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590 000 руб. с НДС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Техномакс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140/1 от 17.12.2015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8A" w:rsidRPr="000F322E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C4E8A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D96EEC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875142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ИБП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3F6387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3F6387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3F6387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118 000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Техномакс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141/2 от 17.12.2015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8A" w:rsidRPr="000F322E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C4E8A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D96EEC" w:rsidRDefault="00106FC5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875142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C33163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передача права пользования на программное обеспечение </w:t>
            </w:r>
            <w:proofErr w:type="spellStart"/>
            <w:r>
              <w:rPr>
                <w:sz w:val="16"/>
                <w:szCs w:val="16"/>
              </w:rPr>
              <w:t>NetOP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FE14A3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3912,46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FE14A3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8A" w:rsidRPr="005558D1" w:rsidRDefault="00FE14A3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407 000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"НТЦ </w:t>
            </w:r>
            <w:proofErr w:type="spellStart"/>
            <w:r>
              <w:rPr>
                <w:sz w:val="16"/>
                <w:szCs w:val="16"/>
              </w:rPr>
              <w:t>ИнтерБИТ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8A" w:rsidRDefault="00AC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4099-Д от 18.12.2015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E8A" w:rsidRPr="000F322E" w:rsidRDefault="00AC4E8A" w:rsidP="00AC3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сетевых принтеров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FE14A3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FE14A3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FE14A3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110 000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Техномакс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142 от 18.12.2015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Информационное обслуживание программного продукта 1С: Предприятие 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12FA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12FA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12FA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499 828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"ИТРБ"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227 от 21.12.2015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106FC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выполнение электромонтажных работ на прилегающей территории ст. Енисей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67 600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67 600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"Алмазно-демонтажные технологии"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144 от 22.12.2015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106FC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маркетинговых услуг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198 700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198 700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ИП </w:t>
            </w:r>
            <w:proofErr w:type="spellStart"/>
            <w:r>
              <w:rPr>
                <w:sz w:val="16"/>
                <w:szCs w:val="16"/>
              </w:rPr>
              <w:t>Пусеп</w:t>
            </w:r>
            <w:proofErr w:type="spellEnd"/>
            <w:r>
              <w:rPr>
                <w:sz w:val="16"/>
                <w:szCs w:val="16"/>
              </w:rPr>
              <w:t xml:space="preserve"> Ирина Александровна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МИ 262/12 от 22.12.2015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ликвидации (локализации) чрезвычайных ситуаций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37766,62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453 199, 44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ФГП "Ведомственная охрана железнодорожного транспорта РФ"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НО13/907 от 24.12.2015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аренда </w:t>
            </w:r>
            <w:proofErr w:type="spellStart"/>
            <w:r>
              <w:rPr>
                <w:sz w:val="16"/>
                <w:szCs w:val="16"/>
              </w:rPr>
              <w:t>нежелых</w:t>
            </w:r>
            <w:proofErr w:type="spellEnd"/>
            <w:r>
              <w:rPr>
                <w:sz w:val="16"/>
                <w:szCs w:val="16"/>
              </w:rPr>
              <w:t xml:space="preserve"> помещений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360207,27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3 962 280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"Информационно-технический центр "</w:t>
            </w:r>
            <w:proofErr w:type="spellStart"/>
            <w:r>
              <w:rPr>
                <w:sz w:val="16"/>
                <w:szCs w:val="16"/>
              </w:rPr>
              <w:t>Красзем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договор аренды помещения № 96 от 22.12.2015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централизованному наблюдению за объектом и реагировании на тревожные </w:t>
            </w:r>
            <w:r>
              <w:rPr>
                <w:sz w:val="16"/>
                <w:szCs w:val="16"/>
              </w:rPr>
              <w:lastRenderedPageBreak/>
              <w:t xml:space="preserve">сообщения в б/к на ст. </w:t>
            </w:r>
            <w:proofErr w:type="spellStart"/>
            <w:r>
              <w:rPr>
                <w:sz w:val="16"/>
                <w:szCs w:val="16"/>
              </w:rPr>
              <w:t>Козулька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2357,3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28 287, 60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ФГКУ "Управление ведомственной охраны Главного управления </w:t>
            </w:r>
            <w:r>
              <w:rPr>
                <w:sz w:val="16"/>
                <w:szCs w:val="16"/>
              </w:rPr>
              <w:lastRenderedPageBreak/>
              <w:t>МВД РФ по Красноярскому краю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договор № 2016197/GSM-R от 25.12.2015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охранных услуг с использованием технических средств по адресу г. Красноярск, ул. </w:t>
            </w:r>
            <w:proofErr w:type="spellStart"/>
            <w:r>
              <w:rPr>
                <w:sz w:val="16"/>
                <w:szCs w:val="16"/>
              </w:rPr>
              <w:t>Маерчака</w:t>
            </w:r>
            <w:proofErr w:type="spellEnd"/>
            <w:r>
              <w:rPr>
                <w:sz w:val="16"/>
                <w:szCs w:val="16"/>
              </w:rPr>
              <w:t>, 18г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Охранная фирма "Тамерлан"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3206 от 25.12.2015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0F322E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охранных услуг по реагированию на срабатывание средств охранной сигнализации в билетных кассах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37B9D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96 000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Охранная фирма "Тамерлан"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3207 от 25.12.2015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субаренда земельного участка на ст. </w:t>
            </w:r>
            <w:proofErr w:type="spellStart"/>
            <w:r>
              <w:rPr>
                <w:sz w:val="16"/>
                <w:szCs w:val="16"/>
              </w:rPr>
              <w:t>Базаиха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2306EF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19,27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"РЖД" Служба управления имуществом Красноярской железной дороги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ЦРИ/04/СА/5363/15/001990 от 28.12.2015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субаренда земельного участка на ст. </w:t>
            </w:r>
            <w:proofErr w:type="spellStart"/>
            <w:r>
              <w:rPr>
                <w:sz w:val="16"/>
                <w:szCs w:val="16"/>
              </w:rPr>
              <w:t>Злобино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9,69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"РЖД" Служба управления имуществом Красноярской железной дороги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ЦРИ/04/СА/5363/15/001977 от 28.12.2015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6F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субаренда земельного участка на ст. </w:t>
            </w:r>
            <w:proofErr w:type="spellStart"/>
            <w:r>
              <w:rPr>
                <w:sz w:val="16"/>
                <w:szCs w:val="16"/>
              </w:rPr>
              <w:t>Красноярск-</w:t>
            </w:r>
            <w:r>
              <w:rPr>
                <w:sz w:val="16"/>
                <w:szCs w:val="16"/>
              </w:rPr>
              <w:lastRenderedPageBreak/>
              <w:t>Северный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17,58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ОАО "РЖД" Служба управления имуществом </w:t>
            </w:r>
            <w:r>
              <w:rPr>
                <w:sz w:val="16"/>
                <w:szCs w:val="16"/>
              </w:rPr>
              <w:lastRenderedPageBreak/>
              <w:t>Красноярской железной дороги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договор № ЦРИ/04/СА/5363/15/001985 от 28.12.2015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0F322E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106FC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субаренда земельного участка на ст. Енисей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B46C8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5,41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"РЖД" Служба управления имуществом Красноярской железной дороги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ЦРИ/04/СА/5363/15/001983 от 28.12.2015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AC4E8A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106FC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91CDB" w:rsidP="00A91C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инкассации, обработки и зачисления (перечисления</w:t>
            </w:r>
            <w:r w:rsidR="00A57A31" w:rsidRPr="00DA2B44">
              <w:rPr>
                <w:sz w:val="16"/>
                <w:szCs w:val="16"/>
              </w:rPr>
              <w:t xml:space="preserve">) на счет наличных денег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91CDB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91CDB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 w:rsidRPr="00DA2B44">
              <w:rPr>
                <w:sz w:val="16"/>
                <w:szCs w:val="16"/>
              </w:rPr>
              <w:t>80 000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 w:rsidRPr="00DA2B44">
              <w:rPr>
                <w:sz w:val="16"/>
                <w:szCs w:val="16"/>
              </w:rPr>
              <w:t xml:space="preserve">Кемеровское областное управление </w:t>
            </w:r>
            <w:proofErr w:type="spellStart"/>
            <w:r w:rsidRPr="00DA2B44">
              <w:rPr>
                <w:sz w:val="16"/>
                <w:szCs w:val="16"/>
              </w:rPr>
              <w:t>инкассации-филиал</w:t>
            </w:r>
            <w:proofErr w:type="spellEnd"/>
            <w:r w:rsidRPr="00DA2B44">
              <w:rPr>
                <w:sz w:val="16"/>
                <w:szCs w:val="16"/>
              </w:rPr>
              <w:t xml:space="preserve"> РОСИНКАС Центрального банка РФ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A57A31" w:rsidP="00A57A31">
            <w:pPr>
              <w:jc w:val="center"/>
              <w:rPr>
                <w:sz w:val="16"/>
                <w:szCs w:val="16"/>
              </w:rPr>
            </w:pPr>
            <w:r w:rsidRPr="00DA2B44">
              <w:rPr>
                <w:sz w:val="16"/>
                <w:szCs w:val="16"/>
              </w:rPr>
              <w:t>договор № 701 от 30.12.2015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AC4E8A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7A31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Default="00106FC5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Default="0052073C" w:rsidP="00A57A31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29.12.2015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875142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C33163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Pr="00DA2B44" w:rsidRDefault="0052073C" w:rsidP="00A57A31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увеличение цены договора на 632 885, 21 руб. с НДС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91CDB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4426639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91CDB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31" w:rsidRPr="005558D1" w:rsidRDefault="00A91CDB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Pr="00DA2B44" w:rsidRDefault="0052073C" w:rsidP="00A57A31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53 119 667, 14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Pr="00DA2B44" w:rsidRDefault="0052073C" w:rsidP="00A57A31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АО "ФПК" Енисейский филиал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31" w:rsidRPr="00DA2B44" w:rsidRDefault="0052073C" w:rsidP="00A57A31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дополнительное соглашение № 1 к договору аренды пассажирских вагонов № 169-15/Ф(ЕНИС) от 22.04.2015 от 29.12.2015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31" w:rsidRPr="00AC4E8A" w:rsidRDefault="00A57A31" w:rsidP="00A5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73C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Default="00106FC5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17.12.2015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C33163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C33163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C33163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875142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C33163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Pr="00DA2B44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увеличение объема оказываемых услуг, увеличение цены договора на 13 942, 88 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5558D1" w:rsidRDefault="00A91CDB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21812,7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5558D1" w:rsidRDefault="00A91CDB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5558D1" w:rsidRDefault="00A91CDB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Pr="00DA2B44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261752,32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Pr="00DA2B44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ОАО "РЖД" Красноярский информационно-вычислительный центр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Pr="00DA2B44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 xml:space="preserve">дополнительное соглашение № 175/Д-133/2015-2 к договору № 175/д-133/2015 от </w:t>
            </w:r>
            <w:r w:rsidRPr="0052073C">
              <w:rPr>
                <w:sz w:val="16"/>
                <w:szCs w:val="16"/>
              </w:rPr>
              <w:lastRenderedPageBreak/>
              <w:t>30.12.2014 от 17.12.2015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3C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52073C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E744AD" w:rsidRDefault="00106FC5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28.12.2015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C33163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C33163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C33163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875142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C33163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Pr="00DA2B44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увеличение предельной цены договора в связи с увеличением фактического объема оказываемых услуг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5558D1" w:rsidRDefault="006B3280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2710740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5558D1" w:rsidRDefault="006B3280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3C" w:rsidRPr="005558D1" w:rsidRDefault="006B3280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Pr="00DA2B44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32 528 880, 17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Pr="00DA2B44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ОАО "РЖД" Красноярская дирекция тяги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73C" w:rsidRPr="00DA2B44" w:rsidRDefault="0052073C" w:rsidP="0052073C">
            <w:pPr>
              <w:jc w:val="center"/>
              <w:rPr>
                <w:sz w:val="16"/>
                <w:szCs w:val="16"/>
              </w:rPr>
            </w:pPr>
            <w:r w:rsidRPr="0052073C">
              <w:rPr>
                <w:sz w:val="16"/>
                <w:szCs w:val="16"/>
              </w:rPr>
              <w:t>дополнительное соглашение № 1 к договору аренды локомотивов с экипажем № ТД-10-15 от 23.04.2015 от  28.12.2015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73C" w:rsidRDefault="0052073C" w:rsidP="00520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475C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5C" w:rsidRDefault="0085475C" w:rsidP="0085475C">
            <w:pPr>
              <w:jc w:val="center"/>
              <w:rPr>
                <w:sz w:val="16"/>
                <w:szCs w:val="16"/>
              </w:rPr>
            </w:pPr>
            <w:r w:rsidRPr="00E744AD">
              <w:rPr>
                <w:sz w:val="16"/>
                <w:szCs w:val="16"/>
              </w:rPr>
              <w:t>29.12.2015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Pr="00C33163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Pr="00C33163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Pr="00C33163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Pr="00875142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Pr="00C33163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5C" w:rsidRPr="00DA2B44" w:rsidRDefault="0085475C" w:rsidP="0085475C">
            <w:pPr>
              <w:jc w:val="center"/>
              <w:rPr>
                <w:sz w:val="16"/>
                <w:szCs w:val="16"/>
              </w:rPr>
            </w:pPr>
            <w:r w:rsidRPr="00E744AD">
              <w:rPr>
                <w:sz w:val="16"/>
                <w:szCs w:val="16"/>
              </w:rPr>
              <w:t>оказание услуг по комплексному информационному обслуживанию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Pr="005558D1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19970,32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Pr="005558D1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5C" w:rsidRPr="005558D1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5C" w:rsidRPr="00DA2B44" w:rsidRDefault="0085475C" w:rsidP="0085475C">
            <w:pPr>
              <w:jc w:val="center"/>
              <w:rPr>
                <w:sz w:val="16"/>
                <w:szCs w:val="16"/>
              </w:rPr>
            </w:pPr>
            <w:r w:rsidRPr="00E744AD">
              <w:rPr>
                <w:sz w:val="16"/>
                <w:szCs w:val="16"/>
              </w:rPr>
              <w:t>239 643, 84 руб.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5C" w:rsidRPr="00DA2B44" w:rsidRDefault="0085475C" w:rsidP="0085475C">
            <w:pPr>
              <w:jc w:val="center"/>
              <w:rPr>
                <w:sz w:val="16"/>
                <w:szCs w:val="16"/>
              </w:rPr>
            </w:pPr>
            <w:r w:rsidRPr="00E744AD">
              <w:rPr>
                <w:sz w:val="16"/>
                <w:szCs w:val="16"/>
              </w:rPr>
              <w:t>ОАО "РЖД" Красноярский информационно-вычислительный центр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5C" w:rsidRPr="00DA2B44" w:rsidRDefault="0085475C" w:rsidP="0085475C">
            <w:pPr>
              <w:jc w:val="center"/>
              <w:rPr>
                <w:sz w:val="16"/>
                <w:szCs w:val="16"/>
              </w:rPr>
            </w:pPr>
            <w:r w:rsidRPr="00E744AD">
              <w:rPr>
                <w:sz w:val="16"/>
                <w:szCs w:val="16"/>
              </w:rPr>
              <w:t>договор № 1753757 от 29.12.2015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75C" w:rsidRDefault="0085475C" w:rsidP="0085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799A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9A" w:rsidRPr="00E744AD" w:rsidRDefault="005A799A" w:rsidP="005A79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Pr="00C33163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Pr="00C33163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Pr="00C33163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Pr="00875142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Pr="00C33163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9A" w:rsidRPr="00AB4348" w:rsidRDefault="005A799A" w:rsidP="005A799A">
            <w:pPr>
              <w:jc w:val="center"/>
              <w:rPr>
                <w:sz w:val="16"/>
                <w:szCs w:val="16"/>
                <w:lang w:val="en-US"/>
              </w:rPr>
            </w:pPr>
            <w:r w:rsidRPr="005A799A">
              <w:rPr>
                <w:sz w:val="16"/>
                <w:szCs w:val="16"/>
              </w:rPr>
              <w:t>выполнение работ по монтажу и пуско-наладке системы видеонаблюдения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99A">
              <w:rPr>
                <w:sz w:val="16"/>
                <w:szCs w:val="16"/>
              </w:rPr>
              <w:t>95 058, 25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9A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9A" w:rsidRPr="00E744AD" w:rsidRDefault="005A799A" w:rsidP="005A799A">
            <w:pPr>
              <w:jc w:val="center"/>
              <w:rPr>
                <w:sz w:val="16"/>
                <w:szCs w:val="16"/>
              </w:rPr>
            </w:pPr>
            <w:r w:rsidRPr="005A799A">
              <w:rPr>
                <w:sz w:val="16"/>
                <w:szCs w:val="16"/>
              </w:rPr>
              <w:t>95 058, 25 руб. без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9A" w:rsidRPr="00E744AD" w:rsidRDefault="005A799A" w:rsidP="005A799A">
            <w:pPr>
              <w:jc w:val="center"/>
              <w:rPr>
                <w:sz w:val="16"/>
                <w:szCs w:val="16"/>
              </w:rPr>
            </w:pPr>
            <w:r w:rsidRPr="005A799A">
              <w:rPr>
                <w:sz w:val="16"/>
                <w:szCs w:val="16"/>
              </w:rPr>
              <w:t>ООО "Инженерно-технические решения"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9A" w:rsidRPr="00E744AD" w:rsidRDefault="005A799A" w:rsidP="005A799A">
            <w:pPr>
              <w:jc w:val="center"/>
              <w:rPr>
                <w:sz w:val="16"/>
                <w:szCs w:val="16"/>
              </w:rPr>
            </w:pPr>
            <w:r w:rsidRPr="005A799A">
              <w:rPr>
                <w:sz w:val="16"/>
                <w:szCs w:val="16"/>
              </w:rPr>
              <w:t>договор № 2015-12-02 от 21.12.2015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99A" w:rsidRDefault="005A799A" w:rsidP="005A7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73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 w:rsidP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C3316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C3316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C3316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875142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C3316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 w:rsidP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движимого имущества (контейнер)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9034,80 руб. с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 w:rsidP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ОАО "РЖД" Красноярская дирекция пассажирских обустройств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 w:rsidP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159 от 31.12.2015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73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 w:rsidP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C3316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C3316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C3316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875142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Pr="00C3316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 w:rsidP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содержанию парковки для автотранспорта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98 000 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 w:rsidP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ГК "Единство"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73" w:rsidRDefault="007B7B73" w:rsidP="007B7B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160 от 31.12.2016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B73" w:rsidRDefault="007B7B73" w:rsidP="007B7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B6" w:rsidRPr="00AC4E8A" w:rsidTr="00AC3951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B6" w:rsidRPr="00E744AD" w:rsidRDefault="006B6DB6" w:rsidP="006B6DB6">
            <w:pPr>
              <w:jc w:val="center"/>
              <w:rPr>
                <w:sz w:val="16"/>
                <w:szCs w:val="16"/>
              </w:rPr>
            </w:pPr>
            <w:r w:rsidRPr="006B6DB6">
              <w:rPr>
                <w:sz w:val="16"/>
                <w:szCs w:val="16"/>
              </w:rPr>
              <w:t>30.12.2015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Pr="00C33163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Pr="00C33163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Pr="00C33163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Pr="00875142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Pr="00C33163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B6" w:rsidRPr="00E744AD" w:rsidRDefault="006B6DB6" w:rsidP="006B6DB6">
            <w:pPr>
              <w:jc w:val="center"/>
              <w:rPr>
                <w:sz w:val="16"/>
                <w:szCs w:val="16"/>
              </w:rPr>
            </w:pPr>
            <w:r w:rsidRPr="006B6DB6">
              <w:rPr>
                <w:sz w:val="16"/>
                <w:szCs w:val="16"/>
              </w:rPr>
              <w:t>выполнение работ по замене генераторов и блоков управления установок пожаротушения на электропоездах переменного тока серии ЭД9М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125265</w:t>
            </w:r>
          </w:p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121897,2</w:t>
            </w:r>
          </w:p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121897,2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B6" w:rsidRPr="00E744AD" w:rsidRDefault="006B6DB6" w:rsidP="006B6DB6">
            <w:pPr>
              <w:jc w:val="center"/>
              <w:rPr>
                <w:sz w:val="16"/>
                <w:szCs w:val="16"/>
              </w:rPr>
            </w:pPr>
            <w:r w:rsidRPr="006B6DB6">
              <w:rPr>
                <w:sz w:val="16"/>
                <w:szCs w:val="16"/>
              </w:rPr>
              <w:t>3 677 122, 25 руб.  С НДС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B6" w:rsidRPr="00E744AD" w:rsidRDefault="00AB4348" w:rsidP="006B6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"Отраслевой центр внедрения новой техники и технологий</w:t>
            </w:r>
            <w:r w:rsidR="006B6DB6" w:rsidRPr="006B6DB6">
              <w:rPr>
                <w:sz w:val="16"/>
                <w:szCs w:val="16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B6" w:rsidRPr="00E744AD" w:rsidRDefault="006B6DB6" w:rsidP="006B6DB6">
            <w:pPr>
              <w:jc w:val="center"/>
              <w:rPr>
                <w:sz w:val="16"/>
                <w:szCs w:val="16"/>
              </w:rPr>
            </w:pPr>
            <w:r w:rsidRPr="006B6DB6">
              <w:rPr>
                <w:sz w:val="16"/>
                <w:szCs w:val="16"/>
              </w:rPr>
              <w:t>договор № ЦА/КП-МВПС-ТР-15 от 30.12.2015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DB6" w:rsidRDefault="006B6DB6" w:rsidP="006B6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4B9F"/>
    <w:rsid w:val="00004CB5"/>
    <w:rsid w:val="000050C2"/>
    <w:rsid w:val="00013A1B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B9"/>
    <w:rsid w:val="00106FC5"/>
    <w:rsid w:val="00107314"/>
    <w:rsid w:val="00107C18"/>
    <w:rsid w:val="00112870"/>
    <w:rsid w:val="00113CFB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72A7"/>
    <w:rsid w:val="001575C5"/>
    <w:rsid w:val="00160549"/>
    <w:rsid w:val="00173F09"/>
    <w:rsid w:val="001749F0"/>
    <w:rsid w:val="00175614"/>
    <w:rsid w:val="00176FB6"/>
    <w:rsid w:val="00180F60"/>
    <w:rsid w:val="001862EB"/>
    <w:rsid w:val="001878AD"/>
    <w:rsid w:val="001924F0"/>
    <w:rsid w:val="00192516"/>
    <w:rsid w:val="001927F0"/>
    <w:rsid w:val="001943CF"/>
    <w:rsid w:val="001A704E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113"/>
    <w:rsid w:val="002107DE"/>
    <w:rsid w:val="00211D07"/>
    <w:rsid w:val="00213C00"/>
    <w:rsid w:val="0021716E"/>
    <w:rsid w:val="002177B3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9D5"/>
    <w:rsid w:val="00271585"/>
    <w:rsid w:val="00272E0F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9D9"/>
    <w:rsid w:val="00300EE0"/>
    <w:rsid w:val="00303396"/>
    <w:rsid w:val="003034BD"/>
    <w:rsid w:val="003053D9"/>
    <w:rsid w:val="003066E4"/>
    <w:rsid w:val="00306E44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60B37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BDD"/>
    <w:rsid w:val="003F0435"/>
    <w:rsid w:val="003F1C98"/>
    <w:rsid w:val="003F4541"/>
    <w:rsid w:val="003F6387"/>
    <w:rsid w:val="003F68C0"/>
    <w:rsid w:val="003F6CF0"/>
    <w:rsid w:val="004003A7"/>
    <w:rsid w:val="0040506F"/>
    <w:rsid w:val="00407925"/>
    <w:rsid w:val="004126CE"/>
    <w:rsid w:val="00415B89"/>
    <w:rsid w:val="004207E9"/>
    <w:rsid w:val="00423717"/>
    <w:rsid w:val="004245A2"/>
    <w:rsid w:val="00425ADA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4BE"/>
    <w:rsid w:val="004B3D4A"/>
    <w:rsid w:val="004C2DE7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7D4F"/>
    <w:rsid w:val="005002FE"/>
    <w:rsid w:val="0050141E"/>
    <w:rsid w:val="00505E3E"/>
    <w:rsid w:val="00506D91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36266"/>
    <w:rsid w:val="00537FB6"/>
    <w:rsid w:val="005408C1"/>
    <w:rsid w:val="00540F63"/>
    <w:rsid w:val="00544B41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461F"/>
    <w:rsid w:val="005C4046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21CDB"/>
    <w:rsid w:val="006237C3"/>
    <w:rsid w:val="00635032"/>
    <w:rsid w:val="00644787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814BD"/>
    <w:rsid w:val="006912A9"/>
    <w:rsid w:val="00692574"/>
    <w:rsid w:val="00695B12"/>
    <w:rsid w:val="006A063D"/>
    <w:rsid w:val="006A4D6E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17C3"/>
    <w:rsid w:val="006E5B15"/>
    <w:rsid w:val="006E5BCD"/>
    <w:rsid w:val="006E6980"/>
    <w:rsid w:val="006E7343"/>
    <w:rsid w:val="006E74AD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159"/>
    <w:rsid w:val="0079259D"/>
    <w:rsid w:val="00795543"/>
    <w:rsid w:val="007968DB"/>
    <w:rsid w:val="007A1F9B"/>
    <w:rsid w:val="007A2AF3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D2BFE"/>
    <w:rsid w:val="007E05A3"/>
    <w:rsid w:val="007E155D"/>
    <w:rsid w:val="007E4908"/>
    <w:rsid w:val="007E4EBA"/>
    <w:rsid w:val="007E5117"/>
    <w:rsid w:val="007F118D"/>
    <w:rsid w:val="007F40F0"/>
    <w:rsid w:val="007F5397"/>
    <w:rsid w:val="007F64E4"/>
    <w:rsid w:val="007F79E6"/>
    <w:rsid w:val="00804A56"/>
    <w:rsid w:val="00805D78"/>
    <w:rsid w:val="008133A5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5093F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3558"/>
    <w:rsid w:val="008A39C6"/>
    <w:rsid w:val="008C00B7"/>
    <w:rsid w:val="008C05E7"/>
    <w:rsid w:val="008C0707"/>
    <w:rsid w:val="008C175B"/>
    <w:rsid w:val="008D1510"/>
    <w:rsid w:val="008D182A"/>
    <w:rsid w:val="008D3A7B"/>
    <w:rsid w:val="008D493C"/>
    <w:rsid w:val="008D574E"/>
    <w:rsid w:val="008D6A53"/>
    <w:rsid w:val="008E5AF5"/>
    <w:rsid w:val="00906216"/>
    <w:rsid w:val="00912897"/>
    <w:rsid w:val="009157C0"/>
    <w:rsid w:val="00916D01"/>
    <w:rsid w:val="00920009"/>
    <w:rsid w:val="00924891"/>
    <w:rsid w:val="00925E33"/>
    <w:rsid w:val="00927D6B"/>
    <w:rsid w:val="00931CA0"/>
    <w:rsid w:val="00932BE0"/>
    <w:rsid w:val="00932CF8"/>
    <w:rsid w:val="0093440D"/>
    <w:rsid w:val="00945321"/>
    <w:rsid w:val="00950F21"/>
    <w:rsid w:val="00951DCE"/>
    <w:rsid w:val="00956571"/>
    <w:rsid w:val="00956707"/>
    <w:rsid w:val="009612D1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72ED"/>
    <w:rsid w:val="0099147C"/>
    <w:rsid w:val="00994FEB"/>
    <w:rsid w:val="00995202"/>
    <w:rsid w:val="00997514"/>
    <w:rsid w:val="009A3188"/>
    <w:rsid w:val="009B08DF"/>
    <w:rsid w:val="009B0D41"/>
    <w:rsid w:val="009B3634"/>
    <w:rsid w:val="009B3AEF"/>
    <w:rsid w:val="009B7EF1"/>
    <w:rsid w:val="009C4020"/>
    <w:rsid w:val="009C6AD0"/>
    <w:rsid w:val="009D1A51"/>
    <w:rsid w:val="009D334C"/>
    <w:rsid w:val="009D587C"/>
    <w:rsid w:val="009E0A88"/>
    <w:rsid w:val="009E127A"/>
    <w:rsid w:val="009F5838"/>
    <w:rsid w:val="00A00214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812BA"/>
    <w:rsid w:val="00A816D7"/>
    <w:rsid w:val="00A823C5"/>
    <w:rsid w:val="00A84735"/>
    <w:rsid w:val="00A86485"/>
    <w:rsid w:val="00A86B71"/>
    <w:rsid w:val="00A91CDB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4695"/>
    <w:rsid w:val="00B15F5F"/>
    <w:rsid w:val="00B206FC"/>
    <w:rsid w:val="00B21767"/>
    <w:rsid w:val="00B22429"/>
    <w:rsid w:val="00B26C59"/>
    <w:rsid w:val="00B27DE8"/>
    <w:rsid w:val="00B34BAC"/>
    <w:rsid w:val="00B40014"/>
    <w:rsid w:val="00B401A6"/>
    <w:rsid w:val="00B40BB8"/>
    <w:rsid w:val="00B41BE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900AF"/>
    <w:rsid w:val="00B94294"/>
    <w:rsid w:val="00BA2A76"/>
    <w:rsid w:val="00BC18CC"/>
    <w:rsid w:val="00BC70C0"/>
    <w:rsid w:val="00BC79D3"/>
    <w:rsid w:val="00BD0075"/>
    <w:rsid w:val="00BD4D69"/>
    <w:rsid w:val="00BD6803"/>
    <w:rsid w:val="00BD6C40"/>
    <w:rsid w:val="00BE2762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3C59"/>
    <w:rsid w:val="00C94913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278E"/>
    <w:rsid w:val="00D43240"/>
    <w:rsid w:val="00D451F9"/>
    <w:rsid w:val="00D4530D"/>
    <w:rsid w:val="00D45421"/>
    <w:rsid w:val="00D50210"/>
    <w:rsid w:val="00D52A7C"/>
    <w:rsid w:val="00D54829"/>
    <w:rsid w:val="00D5492B"/>
    <w:rsid w:val="00D54B76"/>
    <w:rsid w:val="00D56C9D"/>
    <w:rsid w:val="00D57D3A"/>
    <w:rsid w:val="00D6391A"/>
    <w:rsid w:val="00D65B02"/>
    <w:rsid w:val="00D7043F"/>
    <w:rsid w:val="00D716AE"/>
    <w:rsid w:val="00D725CE"/>
    <w:rsid w:val="00D7387F"/>
    <w:rsid w:val="00D742AD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373"/>
    <w:rsid w:val="00DC0CC5"/>
    <w:rsid w:val="00DC32DD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5600"/>
    <w:rsid w:val="00E16799"/>
    <w:rsid w:val="00E17F8F"/>
    <w:rsid w:val="00E23B15"/>
    <w:rsid w:val="00E24578"/>
    <w:rsid w:val="00E25E94"/>
    <w:rsid w:val="00E316DC"/>
    <w:rsid w:val="00E33FBB"/>
    <w:rsid w:val="00E452B6"/>
    <w:rsid w:val="00E453BF"/>
    <w:rsid w:val="00E4672E"/>
    <w:rsid w:val="00E501E3"/>
    <w:rsid w:val="00E504AB"/>
    <w:rsid w:val="00E56F10"/>
    <w:rsid w:val="00E61011"/>
    <w:rsid w:val="00E67DA1"/>
    <w:rsid w:val="00E744AD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954"/>
    <w:rsid w:val="00F0105A"/>
    <w:rsid w:val="00F0354F"/>
    <w:rsid w:val="00F04C25"/>
    <w:rsid w:val="00F12764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730E"/>
    <w:rsid w:val="00F50643"/>
    <w:rsid w:val="00F523EC"/>
    <w:rsid w:val="00F5490D"/>
    <w:rsid w:val="00F55FC5"/>
    <w:rsid w:val="00F56118"/>
    <w:rsid w:val="00F60BD7"/>
    <w:rsid w:val="00F6147E"/>
    <w:rsid w:val="00F62516"/>
    <w:rsid w:val="00F62BD2"/>
    <w:rsid w:val="00F65B78"/>
    <w:rsid w:val="00F67EF6"/>
    <w:rsid w:val="00F7187C"/>
    <w:rsid w:val="00F72577"/>
    <w:rsid w:val="00F74130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7E10-ACDB-4807-B2AC-659388F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10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Свиридова Ольга</cp:lastModifiedBy>
  <cp:revision>558</cp:revision>
  <dcterms:created xsi:type="dcterms:W3CDTF">2013-04-01T01:18:00Z</dcterms:created>
  <dcterms:modified xsi:type="dcterms:W3CDTF">2015-12-30T12:16:00Z</dcterms:modified>
</cp:coreProperties>
</file>