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BA" w:rsidRPr="000821BA" w:rsidRDefault="000821BA" w:rsidP="0008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21BA" w:rsidRPr="000821BA" w:rsidRDefault="000821BA" w:rsidP="000821BA">
      <w:pPr>
        <w:shd w:val="clear" w:color="auto" w:fill="FAFAFA"/>
        <w:spacing w:before="90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ОАО «Краспригород»</w:t>
      </w:r>
    </w:p>
    <w:p w:rsidR="000821BA" w:rsidRPr="000821BA" w:rsidRDefault="000821BA" w:rsidP="000821BA">
      <w:pPr>
        <w:shd w:val="clear" w:color="auto" w:fill="FAFAFA"/>
        <w:spacing w:before="100" w:beforeAutospacing="1" w:after="3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проведении общего собрания акционеров акционерного общества</w:t>
      </w:r>
    </w:p>
    <w:p w:rsidR="000821BA" w:rsidRPr="000821BA" w:rsidRDefault="000821BA" w:rsidP="000821BA">
      <w:pPr>
        <w:shd w:val="clear" w:color="auto" w:fill="FAFAFA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21BA" w:rsidRPr="000821BA" w:rsidRDefault="000821BA" w:rsidP="000821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"Краспригород"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Сокращенное фирменное наименование эмитента: ОАО "Краспригород"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1.3. Место нахождения эмитента: 660075, г. Красноярск, ул. </w:t>
      </w:r>
      <w:proofErr w:type="spellStart"/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Маерчака</w:t>
      </w:r>
      <w:proofErr w:type="spellEnd"/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18Г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ОГРН эмитента: 1052460055746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ИНН эмитента: 2460069630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Уникальный код эмитента, присвоенный регистрирующим органом: -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hyperlink r:id="rId5" w:tgtFrame="_blank" w:history="1">
        <w:r w:rsidRPr="000821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http://www.e-disclosure.ru/portal/company.aspx?id=21978</w:t>
        </w:r>
      </w:hyperlink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tgtFrame="_blank" w:history="1">
        <w:r w:rsidRPr="000821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www.kraspg.ru</w:t>
        </w:r>
      </w:hyperlink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Содержание сообщения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Форма проведения внеочередного Общего собрания акционеров – заочная форма.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Заочное голосование по вопросам повестки дня проводится путем заполнения опросных листов, которые направляются в Общество по адресу: 660075, Российская Федерация, г. Красноярск, ул. </w:t>
      </w:r>
      <w:proofErr w:type="spellStart"/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Маерчака</w:t>
      </w:r>
      <w:proofErr w:type="spellEnd"/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18 «Г» и по факсу: (391) 256-80-47 состоится </w:t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>«12» апреля 2016г.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окончания приема бюллетеней - 12-00 час. московского времени (16-00 час. местного времени) </w:t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>«12» апреля 2016г.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2.3. Дата составления списка лиц, имеющих право на участие в внеочередном Общем собрании акционеров - </w:t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>«07» марта 2016г.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Повестка дня внеочередного Общего собрания акционеров: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 xml:space="preserve">Об одобрении </w:t>
      </w:r>
      <w:r w:rsidRPr="000821BA">
        <w:rPr>
          <w:rFonts w:ascii="Times New Roman" w:hAnsi="Times New Roman" w:cs="Times New Roman"/>
          <w:sz w:val="28"/>
          <w:szCs w:val="28"/>
        </w:rPr>
        <w:t xml:space="preserve">крупных сделок, в соответствии со ст. 79 </w:t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0821BA">
        <w:rPr>
          <w:rFonts w:ascii="Times New Roman" w:hAnsi="Times New Roman" w:cs="Times New Roman"/>
          <w:sz w:val="28"/>
          <w:szCs w:val="28"/>
        </w:rPr>
        <w:t xml:space="preserve"> «Об акционерных обществах».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  <w:r w:rsidRPr="0008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0821BA" w:rsidRPr="000821BA" w:rsidRDefault="000821BA" w:rsidP="000821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BA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0821BA" w:rsidRDefault="000821BA" w:rsidP="000821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B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проекты договоров, подлежащих одобрению на внеочередном общем собрании акционеров общества и иные материалы, относящиеся к повестке дня внеочередного общего собрания акционеров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21BA" w:rsidRPr="000821BA" w:rsidRDefault="000821BA" w:rsidP="000821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0821BA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Pr="000821BA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данной информацией по адресу: г. Красноярск, ул. </w:t>
      </w:r>
      <w:proofErr w:type="spellStart"/>
      <w:r w:rsidRPr="000821BA">
        <w:rPr>
          <w:rFonts w:ascii="Times New Roman" w:hAnsi="Times New Roman" w:cs="Times New Roman"/>
          <w:color w:val="000000"/>
          <w:sz w:val="28"/>
          <w:szCs w:val="28"/>
        </w:rPr>
        <w:t>Маерчака</w:t>
      </w:r>
      <w:proofErr w:type="spellEnd"/>
      <w:r w:rsidRPr="000821BA">
        <w:rPr>
          <w:rFonts w:ascii="Times New Roman" w:hAnsi="Times New Roman" w:cs="Times New Roman"/>
          <w:color w:val="000000"/>
          <w:sz w:val="28"/>
          <w:szCs w:val="28"/>
        </w:rPr>
        <w:t>, д. 18 «Г» в период с «08» марта 2016 г. по «11» апреля 2016 г.</w:t>
      </w:r>
    </w:p>
    <w:p w:rsidR="000821BA" w:rsidRPr="000821BA" w:rsidRDefault="000821BA" w:rsidP="0008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73F86" w:rsidRDefault="00973F86"/>
    <w:sectPr w:rsidR="00973F86" w:rsidSect="0097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21BA"/>
    <w:rsid w:val="000821BA"/>
    <w:rsid w:val="00973F86"/>
    <w:rsid w:val="00E16FD1"/>
    <w:rsid w:val="00F4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619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7209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0225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6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4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3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26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12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8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30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072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67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pg.ru/" TargetMode="External"/><Relationship Id="rId5" Type="http://schemas.openxmlformats.org/officeDocument/2006/relationships/hyperlink" Target="http://www.e-disclosure.ru/portal/company.aspx?id=21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2016-02-25T07:28:00Z</dcterms:created>
  <dcterms:modified xsi:type="dcterms:W3CDTF">2016-02-25T07:34:00Z</dcterms:modified>
</cp:coreProperties>
</file>